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3EB9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</w:p>
    <w:p w14:paraId="592DADDB" w14:textId="380478E1" w:rsidR="00D11808" w:rsidRDefault="00D11808" w:rsidP="00D11808">
      <w:pPr>
        <w:pStyle w:val="Default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r w:rsidRPr="003A1B94">
        <w:rPr>
          <w:rFonts w:ascii="Times New Roman" w:hAnsi="Times New Roman" w:cs="Times New Roman"/>
        </w:rPr>
        <w:t xml:space="preserve"> </w:t>
      </w:r>
      <w:r w:rsidRPr="003A1B94">
        <w:rPr>
          <w:rFonts w:ascii="Times New Roman" w:hAnsi="Times New Roman" w:cs="Times New Roman"/>
          <w:b/>
          <w:bCs/>
          <w:i/>
          <w:iCs/>
        </w:rPr>
        <w:t xml:space="preserve">SZCZEGÓŁOWE INFORMACJE DOTYCZĄCE PRZETWARZANIA TWOICH DANYCH OSOBOWYCH PRZEZ URZĄD MIEJSKI W MILICZU </w:t>
      </w:r>
    </w:p>
    <w:p w14:paraId="1E9E1CB1" w14:textId="77777777" w:rsidR="000436B4" w:rsidRPr="003A1B94" w:rsidRDefault="000436B4" w:rsidP="00D11808">
      <w:pPr>
        <w:pStyle w:val="Default"/>
        <w:rPr>
          <w:rFonts w:ascii="Times New Roman" w:hAnsi="Times New Roman" w:cs="Times New Roman"/>
        </w:rPr>
      </w:pPr>
    </w:p>
    <w:p w14:paraId="48739EEC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  <w:i/>
          <w:iCs/>
        </w:rPr>
        <w:t xml:space="preserve"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119/1). </w:t>
      </w:r>
    </w:p>
    <w:p w14:paraId="16A4A0F3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  <w:b/>
          <w:bCs/>
        </w:rPr>
        <w:t xml:space="preserve">1. Administrator danych </w:t>
      </w:r>
    </w:p>
    <w:p w14:paraId="44BF3C41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</w:rPr>
        <w:t xml:space="preserve">Administratorem Twoich danych osobowych przetwarzanych w Urzędzie Miejskim w Miliczu jest </w:t>
      </w:r>
      <w:r w:rsidRPr="003A1B94">
        <w:rPr>
          <w:rFonts w:ascii="Times New Roman" w:hAnsi="Times New Roman" w:cs="Times New Roman"/>
          <w:b/>
          <w:bCs/>
        </w:rPr>
        <w:t>Burmistrz Gminy Milicz</w:t>
      </w:r>
      <w:r w:rsidRPr="003A1B94">
        <w:rPr>
          <w:rFonts w:ascii="Times New Roman" w:hAnsi="Times New Roman" w:cs="Times New Roman"/>
        </w:rPr>
        <w:t xml:space="preserve">, ul. Trzebnicka 2, 56-300 Milicz. </w:t>
      </w:r>
    </w:p>
    <w:p w14:paraId="7777695E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  <w:b/>
          <w:bCs/>
        </w:rPr>
        <w:t xml:space="preserve">2. Inspektor ochrony danych </w:t>
      </w:r>
    </w:p>
    <w:p w14:paraId="3B124099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</w:rPr>
        <w:t xml:space="preserve">W Urzędzie Miejskim w Miliczu został wyznaczony </w:t>
      </w:r>
      <w:r w:rsidRPr="003A1B94">
        <w:rPr>
          <w:rFonts w:ascii="Times New Roman" w:hAnsi="Times New Roman" w:cs="Times New Roman"/>
          <w:b/>
          <w:bCs/>
        </w:rPr>
        <w:t>Inspektor Ochrony Danych</w:t>
      </w:r>
      <w:r w:rsidRPr="003A1B94">
        <w:rPr>
          <w:rFonts w:ascii="Times New Roman" w:hAnsi="Times New Roman" w:cs="Times New Roman"/>
        </w:rPr>
        <w:t xml:space="preserve">. Z inspektorem możesz się skontaktować: </w:t>
      </w:r>
    </w:p>
    <w:p w14:paraId="4644F464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</w:rPr>
        <w:t xml:space="preserve">• telefonicznie pod numerem </w:t>
      </w:r>
      <w:r w:rsidRPr="003A1B94">
        <w:rPr>
          <w:rFonts w:ascii="Times New Roman" w:hAnsi="Times New Roman" w:cs="Times New Roman"/>
          <w:b/>
          <w:bCs/>
        </w:rPr>
        <w:t>71 38 04 363</w:t>
      </w:r>
      <w:r w:rsidRPr="003A1B94">
        <w:rPr>
          <w:rFonts w:ascii="Times New Roman" w:hAnsi="Times New Roman" w:cs="Times New Roman"/>
        </w:rPr>
        <w:t xml:space="preserve">; </w:t>
      </w:r>
    </w:p>
    <w:p w14:paraId="5E606CC1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</w:rPr>
        <w:t xml:space="preserve">• osobiście w budynku przy ulicy Trzebnickiej 2; </w:t>
      </w:r>
    </w:p>
    <w:p w14:paraId="34390C71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</w:rPr>
        <w:t xml:space="preserve">• pisząc e-mail na adres </w:t>
      </w:r>
      <w:r w:rsidRPr="003A1B94">
        <w:rPr>
          <w:rFonts w:ascii="Times New Roman" w:hAnsi="Times New Roman" w:cs="Times New Roman"/>
          <w:b/>
          <w:bCs/>
        </w:rPr>
        <w:t>iod@milicz.pl</w:t>
      </w:r>
      <w:r w:rsidRPr="003A1B94">
        <w:rPr>
          <w:rFonts w:ascii="Times New Roman" w:hAnsi="Times New Roman" w:cs="Times New Roman"/>
        </w:rPr>
        <w:t xml:space="preserve">. </w:t>
      </w:r>
    </w:p>
    <w:p w14:paraId="0B9F2D36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  <w:b/>
          <w:bCs/>
        </w:rPr>
        <w:t xml:space="preserve">3. Cel przetwarzania Twoich danych osobowych </w:t>
      </w:r>
    </w:p>
    <w:p w14:paraId="74962224" w14:textId="602E0BFD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</w:rPr>
        <w:t xml:space="preserve">Będziemy przetwarzać Twoje dane osobowe w celu udzielenia i rozliczenia </w:t>
      </w:r>
      <w:r w:rsidR="001D3821">
        <w:rPr>
          <w:rFonts w:ascii="Times New Roman" w:hAnsi="Times New Roman" w:cs="Times New Roman"/>
        </w:rPr>
        <w:t>dofinansowania na realizację zadania w ramach Inicjatywy Lokalnej 2019</w:t>
      </w:r>
      <w:r w:rsidRPr="003A1B94">
        <w:rPr>
          <w:rFonts w:ascii="Times New Roman" w:hAnsi="Times New Roman" w:cs="Times New Roman"/>
        </w:rPr>
        <w:t xml:space="preserve"> </w:t>
      </w:r>
      <w:r w:rsidR="001D3821">
        <w:rPr>
          <w:rFonts w:ascii="Times New Roman" w:hAnsi="Times New Roman" w:cs="Times New Roman"/>
        </w:rPr>
        <w:t>zgodnie z wnioskiem.</w:t>
      </w:r>
      <w:r w:rsidRPr="003A1B94">
        <w:rPr>
          <w:rFonts w:ascii="Times New Roman" w:hAnsi="Times New Roman" w:cs="Times New Roman"/>
        </w:rPr>
        <w:t xml:space="preserve"> </w:t>
      </w:r>
    </w:p>
    <w:p w14:paraId="3EA8C1C1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  <w:b/>
          <w:bCs/>
        </w:rPr>
        <w:t xml:space="preserve">4. Podstawa prawna przetwarzania Twoich danych osobowych: </w:t>
      </w:r>
    </w:p>
    <w:p w14:paraId="188B03D6" w14:textId="60ADEB67" w:rsidR="004619A5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</w:rPr>
        <w:t>Będziemy przetwarzać Twoje dane osobowe, ponieważ jest to niezbędne do podpisania i wykonania umowy, o zawarcie której wystąpiłeś wnioskując o do</w:t>
      </w:r>
      <w:r w:rsidR="003A1B94" w:rsidRPr="003A1B94">
        <w:rPr>
          <w:rFonts w:ascii="Times New Roman" w:hAnsi="Times New Roman" w:cs="Times New Roman"/>
        </w:rPr>
        <w:t>finansowanie</w:t>
      </w:r>
      <w:r w:rsidR="004619A5">
        <w:rPr>
          <w:rFonts w:ascii="Times New Roman" w:hAnsi="Times New Roman" w:cs="Times New Roman"/>
        </w:rPr>
        <w:t xml:space="preserve"> na wykonanie zadania publicznego zgodnie z Uchwałą nr XVI/93/2015 Rady Miejskiej w Miliczu za dnia 26 sierpnia 2015 r. na podstawie art. 19 b ust. 1 Ustawy o działalności pożytku publicznego i o wolontariacie.</w:t>
      </w:r>
    </w:p>
    <w:p w14:paraId="5A178ED9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  <w:b/>
          <w:bCs/>
        </w:rPr>
        <w:t xml:space="preserve">5. Okres przechowywania Twoich danych osobowych </w:t>
      </w:r>
    </w:p>
    <w:p w14:paraId="54CFF379" w14:textId="1AB9CAA4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</w:rPr>
        <w:t xml:space="preserve">Twoje dane osobowe będą przechowywane przez okres od dnia podpisania i obowiązywania umowy, a także w okresie po zakończeniu </w:t>
      </w:r>
      <w:r w:rsidR="004619A5">
        <w:rPr>
          <w:rFonts w:ascii="Times New Roman" w:hAnsi="Times New Roman" w:cs="Times New Roman"/>
        </w:rPr>
        <w:t>zadania</w:t>
      </w:r>
      <w:r w:rsidR="0060306D">
        <w:rPr>
          <w:rFonts w:ascii="Times New Roman" w:hAnsi="Times New Roman" w:cs="Times New Roman"/>
        </w:rPr>
        <w:t xml:space="preserve">. </w:t>
      </w:r>
      <w:r w:rsidRPr="003A1B94">
        <w:rPr>
          <w:rFonts w:ascii="Times New Roman" w:hAnsi="Times New Roman" w:cs="Times New Roman"/>
        </w:rPr>
        <w:t xml:space="preserve">Okres archiwizacji: 5 lat. </w:t>
      </w:r>
    </w:p>
    <w:p w14:paraId="48BC3E3A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  <w:b/>
          <w:bCs/>
        </w:rPr>
        <w:t xml:space="preserve">6. Twoje prawa związane z przetwarzaniem danych osobowych </w:t>
      </w:r>
    </w:p>
    <w:p w14:paraId="78AC05AB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</w:rPr>
        <w:t xml:space="preserve">Przysługują Ci następujące prawa związane z przetwarzaniem danych osobowych: </w:t>
      </w:r>
    </w:p>
    <w:p w14:paraId="7A625FB6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</w:rPr>
        <w:t xml:space="preserve">• prawo dostępu do Twoich danych osobowych; </w:t>
      </w:r>
    </w:p>
    <w:p w14:paraId="2AFECD38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</w:rPr>
        <w:t xml:space="preserve">• prawo żądania sprostowania Twoich danych osobowych; </w:t>
      </w:r>
    </w:p>
    <w:p w14:paraId="0C1399D0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</w:rPr>
        <w:t xml:space="preserve">• prawo żądania ograniczenia przetwarzania Twoich danych osobowych. </w:t>
      </w:r>
    </w:p>
    <w:p w14:paraId="67008A71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  <w:b/>
          <w:bCs/>
        </w:rPr>
        <w:t xml:space="preserve">7. Prawo wniesienia skargi do organu </w:t>
      </w:r>
    </w:p>
    <w:p w14:paraId="1ACBEEA4" w14:textId="77777777" w:rsidR="00D11808" w:rsidRPr="003A1B94" w:rsidRDefault="00D11808" w:rsidP="00D11808">
      <w:pPr>
        <w:pStyle w:val="Default"/>
        <w:rPr>
          <w:rFonts w:ascii="Times New Roman" w:hAnsi="Times New Roman" w:cs="Times New Roman"/>
        </w:rPr>
      </w:pPr>
      <w:r w:rsidRPr="003A1B94">
        <w:rPr>
          <w:rFonts w:ascii="Times New Roman" w:hAnsi="Times New Roman" w:cs="Times New Roman"/>
        </w:rPr>
        <w:t xml:space="preserve">Przysługuje Ci także prawo wniesienia skargi do organu nadzorczego zajmującego się ochroną danych osobowych, tj. </w:t>
      </w:r>
      <w:r w:rsidRPr="003A1B94">
        <w:rPr>
          <w:rFonts w:ascii="Times New Roman" w:hAnsi="Times New Roman" w:cs="Times New Roman"/>
          <w:b/>
          <w:bCs/>
        </w:rPr>
        <w:t xml:space="preserve">Prezesa Urzędu Ochrony Danych Osobowych, </w:t>
      </w:r>
      <w:r w:rsidRPr="003A1B94">
        <w:rPr>
          <w:rFonts w:ascii="Times New Roman" w:hAnsi="Times New Roman" w:cs="Times New Roman"/>
        </w:rPr>
        <w:t xml:space="preserve">ul. Stawki 2, 00-193 Warszawa. </w:t>
      </w:r>
    </w:p>
    <w:p w14:paraId="20628A85" w14:textId="1C8EB809" w:rsidR="00156C5E" w:rsidRPr="003A1B94" w:rsidRDefault="00D11808" w:rsidP="00D11808">
      <w:pPr>
        <w:rPr>
          <w:rFonts w:ascii="Times New Roman" w:hAnsi="Times New Roman" w:cs="Times New Roman"/>
          <w:sz w:val="24"/>
          <w:szCs w:val="24"/>
        </w:rPr>
      </w:pPr>
      <w:r w:rsidRPr="003A1B9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A1B94">
        <w:rPr>
          <w:rFonts w:ascii="Times New Roman" w:hAnsi="Times New Roman" w:cs="Times New Roman"/>
          <w:sz w:val="24"/>
          <w:szCs w:val="24"/>
        </w:rPr>
        <w:t xml:space="preserve">Podanie Twoich danych osobowych jest </w:t>
      </w:r>
      <w:r w:rsidRPr="003A1B94">
        <w:rPr>
          <w:rFonts w:ascii="Times New Roman" w:hAnsi="Times New Roman" w:cs="Times New Roman"/>
          <w:b/>
          <w:bCs/>
          <w:sz w:val="24"/>
          <w:szCs w:val="24"/>
        </w:rPr>
        <w:t xml:space="preserve">dobrowolne </w:t>
      </w:r>
      <w:r w:rsidRPr="003A1B94">
        <w:rPr>
          <w:rFonts w:ascii="Times New Roman" w:hAnsi="Times New Roman" w:cs="Times New Roman"/>
          <w:sz w:val="24"/>
          <w:szCs w:val="24"/>
        </w:rPr>
        <w:t>ale niezbędne do podpisania i wykonania umowy, o zawarcie której wystąpiłeś wnioskując o dotację.</w:t>
      </w:r>
      <w:bookmarkEnd w:id="0"/>
    </w:p>
    <w:sectPr w:rsidR="00156C5E" w:rsidRPr="003A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6C"/>
    <w:rsid w:val="000436B4"/>
    <w:rsid w:val="00156C5E"/>
    <w:rsid w:val="001D3821"/>
    <w:rsid w:val="003A1B94"/>
    <w:rsid w:val="004619A5"/>
    <w:rsid w:val="0060306D"/>
    <w:rsid w:val="0067766C"/>
    <w:rsid w:val="00D1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0AA"/>
  <w15:chartTrackingRefBased/>
  <w15:docId w15:val="{BCB6AF25-6157-4D21-80CC-AC92408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18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1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2018-09-13T06:28:00Z</dcterms:created>
  <dcterms:modified xsi:type="dcterms:W3CDTF">2018-09-13T07:01:00Z</dcterms:modified>
</cp:coreProperties>
</file>